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18E9" w14:textId="77777777" w:rsidR="009E5134" w:rsidRPr="00971D1D" w:rsidRDefault="009E5134" w:rsidP="009E5134">
      <w:pPr>
        <w:spacing w:after="200" w:line="276" w:lineRule="auto"/>
        <w:ind w:right="113"/>
        <w:jc w:val="center"/>
        <w:rPr>
          <w:rFonts w:ascii="Calibri" w:eastAsia="DengXian" w:hAnsi="Calibri"/>
          <w:b/>
          <w:sz w:val="32"/>
          <w:szCs w:val="22"/>
          <w:lang w:eastAsia="zh-CN"/>
        </w:rPr>
      </w:pPr>
      <w:r w:rsidRPr="00971D1D">
        <w:rPr>
          <w:rFonts w:ascii="Calibri" w:eastAsia="DengXian" w:hAnsi="Calibri"/>
          <w:b/>
          <w:sz w:val="32"/>
          <w:szCs w:val="22"/>
          <w:lang w:eastAsia="zh-CN"/>
        </w:rPr>
        <w:t>MLC CERTIFICATES</w:t>
      </w:r>
    </w:p>
    <w:tbl>
      <w:tblPr>
        <w:tblStyle w:val="TableGrid1"/>
        <w:tblW w:w="8613" w:type="dxa"/>
        <w:tblLayout w:type="fixed"/>
        <w:tblLook w:val="04A0" w:firstRow="1" w:lastRow="0" w:firstColumn="1" w:lastColumn="0" w:noHBand="0" w:noVBand="1"/>
      </w:tblPr>
      <w:tblGrid>
        <w:gridCol w:w="8613"/>
      </w:tblGrid>
      <w:tr w:rsidR="009E5134" w14:paraId="302E074C" w14:textId="77777777" w:rsidTr="00C20D45">
        <w:trPr>
          <w:trHeight w:val="993"/>
        </w:trPr>
        <w:tc>
          <w:tcPr>
            <w:tcW w:w="8613" w:type="dxa"/>
            <w:tcBorders>
              <w:top w:val="nil"/>
              <w:left w:val="nil"/>
              <w:bottom w:val="nil"/>
              <w:right w:val="nil"/>
            </w:tcBorders>
            <w:vAlign w:val="bottom"/>
          </w:tcPr>
          <w:p w14:paraId="5AB86089" w14:textId="77777777" w:rsidR="009E5134" w:rsidRPr="00971D1D" w:rsidRDefault="009E5134" w:rsidP="00C20D45">
            <w:pPr>
              <w:ind w:left="57" w:right="57"/>
              <w:rPr>
                <w:rFonts w:ascii="Arial" w:hAnsi="Arial" w:cs="Arial"/>
                <w:b/>
              </w:rPr>
            </w:pPr>
          </w:p>
          <w:p w14:paraId="6E5C42F4" w14:textId="77777777" w:rsidR="009E5134" w:rsidRPr="00971D1D" w:rsidRDefault="009E5134" w:rsidP="00C20D45">
            <w:pPr>
              <w:spacing w:after="200" w:line="276" w:lineRule="auto"/>
              <w:ind w:left="57" w:right="57"/>
              <w:rPr>
                <w:rFonts w:ascii="Arial" w:hAnsi="Arial" w:cs="Arial"/>
                <w:b/>
                <w:bCs/>
                <w:sz w:val="23"/>
                <w:szCs w:val="23"/>
                <w:lang w:val="en"/>
              </w:rPr>
            </w:pPr>
            <w:r w:rsidRPr="00971D1D">
              <w:rPr>
                <w:rFonts w:ascii="Arial" w:hAnsi="Arial" w:cs="Arial"/>
                <w:b/>
              </w:rPr>
              <w:t xml:space="preserve">Application for Certificates of Financial Security under Regulation 2.5. Standard A2.5.2 and Regulation 4.2, Standard A4.2.1 </w:t>
            </w:r>
            <w:r>
              <w:rPr>
                <w:rFonts w:ascii="Arial" w:hAnsi="Arial" w:cs="Arial"/>
                <w:b/>
              </w:rPr>
              <w:t>paragraph 1</w:t>
            </w:r>
            <w:r w:rsidRPr="00971D1D">
              <w:rPr>
                <w:rFonts w:ascii="Arial" w:hAnsi="Arial" w:cs="Arial"/>
                <w:b/>
              </w:rPr>
              <w:t xml:space="preserve">(b) of the Maritime Labour Convention 2006 (as amended) (“MLC Certificates”) pursuant to the </w:t>
            </w:r>
            <w:r w:rsidRPr="00971D1D">
              <w:rPr>
                <w:rFonts w:ascii="Arial" w:hAnsi="Arial" w:cs="Arial"/>
                <w:b/>
                <w:bCs/>
                <w:sz w:val="23"/>
                <w:szCs w:val="23"/>
                <w:lang w:val="en"/>
              </w:rPr>
              <w:t xml:space="preserve">Maritime </w:t>
            </w:r>
            <w:proofErr w:type="spellStart"/>
            <w:r w:rsidRPr="00971D1D">
              <w:rPr>
                <w:rFonts w:ascii="Arial" w:hAnsi="Arial" w:cs="Arial"/>
                <w:b/>
                <w:bCs/>
                <w:sz w:val="23"/>
                <w:szCs w:val="23"/>
                <w:lang w:val="en"/>
              </w:rPr>
              <w:t>Labour</w:t>
            </w:r>
            <w:proofErr w:type="spellEnd"/>
            <w:r w:rsidRPr="00971D1D">
              <w:rPr>
                <w:rFonts w:ascii="Arial" w:hAnsi="Arial" w:cs="Arial"/>
                <w:b/>
                <w:bCs/>
                <w:sz w:val="23"/>
                <w:szCs w:val="23"/>
                <w:lang w:val="en"/>
              </w:rPr>
              <w:t xml:space="preserve"> Convention Extension Clause 2016 (“MLC Extension Clause 2016”)</w:t>
            </w:r>
          </w:p>
          <w:p w14:paraId="64818D04" w14:textId="77777777" w:rsidR="009E5134" w:rsidRPr="00971D1D" w:rsidRDefault="009E5134" w:rsidP="00C20D45">
            <w:pPr>
              <w:ind w:left="57" w:right="57"/>
              <w:rPr>
                <w:rFonts w:ascii="Arial" w:hAnsi="Arial" w:cs="Arial"/>
              </w:rPr>
            </w:pPr>
            <w:r w:rsidRPr="00971D1D">
              <w:rPr>
                <w:rFonts w:ascii="Arial" w:hAnsi="Arial" w:cs="Arial"/>
                <w:b/>
              </w:rPr>
              <w:t xml:space="preserve">VESSEL NAME(S)                                                              </w:t>
            </w:r>
            <w:r w:rsidRPr="00971D1D">
              <w:rPr>
                <w:rFonts w:ascii="Arial" w:hAnsi="Arial" w:cs="Arial"/>
              </w:rPr>
              <w:t xml:space="preserve">IMO Number(s) </w:t>
            </w:r>
          </w:p>
          <w:p w14:paraId="590BAE64" w14:textId="77777777" w:rsidR="009E5134" w:rsidRPr="00971D1D" w:rsidRDefault="009E5134" w:rsidP="00C20D45">
            <w:pPr>
              <w:ind w:left="57" w:right="57"/>
              <w:rPr>
                <w:rFonts w:ascii="Arial" w:hAnsi="Arial" w:cs="Arial"/>
              </w:rPr>
            </w:pPr>
          </w:p>
        </w:tc>
      </w:tr>
    </w:tbl>
    <w:p w14:paraId="70DAC7B2" w14:textId="78FB7D24" w:rsidR="009E5134" w:rsidRPr="00971D1D" w:rsidRDefault="009E5134" w:rsidP="009E5134">
      <w:pPr>
        <w:spacing w:after="200" w:line="276" w:lineRule="auto"/>
        <w:ind w:right="113"/>
        <w:rPr>
          <w:rFonts w:ascii="Arial" w:eastAsia="DengXian" w:hAnsi="Arial" w:cs="Arial"/>
          <w:sz w:val="22"/>
          <w:szCs w:val="22"/>
          <w:lang w:eastAsia="zh-CN"/>
        </w:rPr>
      </w:pPr>
      <w:r w:rsidRPr="00971D1D">
        <w:rPr>
          <w:rFonts w:ascii="Arial" w:eastAsia="DengXian" w:hAnsi="Arial" w:cs="Arial"/>
          <w:sz w:val="22"/>
          <w:szCs w:val="22"/>
          <w:lang w:eastAsia="zh-CN"/>
        </w:rPr>
        <w:t xml:space="preserve">We request you to issue </w:t>
      </w:r>
      <w:r>
        <w:rPr>
          <w:rFonts w:ascii="Arial" w:eastAsia="DengXian" w:hAnsi="Arial" w:cs="Arial"/>
          <w:sz w:val="22"/>
          <w:szCs w:val="22"/>
          <w:lang w:eastAsia="zh-CN"/>
        </w:rPr>
        <w:t xml:space="preserve">MLC </w:t>
      </w:r>
      <w:r w:rsidRPr="00971D1D">
        <w:rPr>
          <w:rFonts w:ascii="Arial" w:eastAsia="DengXian" w:hAnsi="Arial" w:cs="Arial"/>
          <w:sz w:val="22"/>
          <w:szCs w:val="22"/>
          <w:lang w:eastAsia="zh-CN"/>
        </w:rPr>
        <w:t xml:space="preserve">Certificates for the period noon GMT on 20 February </w:t>
      </w:r>
      <w:r>
        <w:rPr>
          <w:rFonts w:ascii="Arial" w:eastAsia="DengXian" w:hAnsi="Arial" w:cs="Arial"/>
          <w:sz w:val="22"/>
          <w:szCs w:val="22"/>
          <w:lang w:eastAsia="zh-CN"/>
        </w:rPr>
        <w:t>20</w:t>
      </w:r>
      <w:proofErr w:type="gramStart"/>
      <w:r>
        <w:rPr>
          <w:rFonts w:ascii="Arial" w:eastAsia="DengXian" w:hAnsi="Arial" w:cs="Arial"/>
          <w:sz w:val="22"/>
          <w:szCs w:val="22"/>
          <w:lang w:eastAsia="zh-CN"/>
        </w:rPr>
        <w:t>[ ]</w:t>
      </w:r>
      <w:proofErr w:type="gramEnd"/>
      <w:r>
        <w:rPr>
          <w:rFonts w:ascii="Arial" w:eastAsia="DengXian" w:hAnsi="Arial" w:cs="Arial"/>
          <w:sz w:val="22"/>
          <w:szCs w:val="22"/>
          <w:lang w:eastAsia="zh-CN"/>
        </w:rPr>
        <w:t xml:space="preserve"> </w:t>
      </w:r>
      <w:r w:rsidRPr="00971D1D">
        <w:rPr>
          <w:rFonts w:ascii="Arial" w:eastAsia="DengXian" w:hAnsi="Arial" w:cs="Arial"/>
          <w:sz w:val="22"/>
          <w:szCs w:val="22"/>
          <w:lang w:eastAsia="zh-CN"/>
        </w:rPr>
        <w:t>to noon GMT on 20 February</w:t>
      </w:r>
      <w:r>
        <w:rPr>
          <w:rFonts w:ascii="Arial" w:eastAsia="DengXian" w:hAnsi="Arial" w:cs="Arial"/>
          <w:sz w:val="22"/>
          <w:szCs w:val="22"/>
          <w:lang w:eastAsia="zh-CN"/>
        </w:rPr>
        <w:t xml:space="preserve"> 20[ ]</w:t>
      </w:r>
      <w:r w:rsidRPr="00971D1D">
        <w:rPr>
          <w:rFonts w:ascii="Arial" w:eastAsia="DengXian" w:hAnsi="Arial" w:cs="Arial"/>
          <w:sz w:val="22"/>
          <w:szCs w:val="22"/>
          <w:lang w:eastAsia="zh-CN"/>
        </w:rPr>
        <w:tab/>
      </w:r>
      <w:r w:rsidRPr="00971D1D">
        <w:rPr>
          <w:rFonts w:ascii="Arial" w:eastAsia="DengXian" w:hAnsi="Arial" w:cs="Arial"/>
          <w:sz w:val="22"/>
          <w:szCs w:val="22"/>
          <w:lang w:eastAsia="zh-CN"/>
        </w:rPr>
        <w:tab/>
      </w:r>
      <w:r w:rsidRPr="00971D1D">
        <w:rPr>
          <w:rFonts w:ascii="Arial" w:eastAsia="DengXian" w:hAnsi="Arial" w:cs="Arial"/>
          <w:sz w:val="22"/>
          <w:szCs w:val="22"/>
          <w:lang w:eastAsia="zh-CN"/>
        </w:rPr>
        <w:tab/>
      </w:r>
      <w:r w:rsidRPr="00971D1D">
        <w:rPr>
          <w:rFonts w:ascii="Arial" w:eastAsia="DengXian" w:hAnsi="Arial" w:cs="Arial"/>
          <w:sz w:val="22"/>
          <w:szCs w:val="22"/>
          <w:lang w:eastAsia="zh-CN"/>
        </w:rPr>
        <w:tab/>
      </w:r>
      <w:r w:rsidRPr="00971D1D">
        <w:rPr>
          <w:rFonts w:ascii="Arial" w:eastAsia="DengXian" w:hAnsi="Arial" w:cs="Arial"/>
          <w:sz w:val="22"/>
          <w:szCs w:val="22"/>
          <w:lang w:eastAsia="zh-CN"/>
        </w:rPr>
        <w:tab/>
      </w:r>
      <w:r w:rsidRPr="00971D1D">
        <w:rPr>
          <w:rFonts w:ascii="Arial" w:eastAsia="DengXian" w:hAnsi="Arial" w:cs="Arial"/>
          <w:sz w:val="22"/>
          <w:szCs w:val="22"/>
          <w:lang w:eastAsia="zh-CN"/>
        </w:rPr>
        <w:tab/>
      </w:r>
      <w:r w:rsidRPr="00971D1D">
        <w:rPr>
          <w:rFonts w:ascii="Arial" w:eastAsia="DengXian" w:hAnsi="Arial" w:cs="Arial"/>
          <w:sz w:val="22"/>
          <w:szCs w:val="22"/>
          <w:lang w:eastAsia="zh-CN"/>
        </w:rPr>
        <w:tab/>
      </w:r>
      <w:sdt>
        <w:sdtPr>
          <w:rPr>
            <w:rFonts w:ascii="Arial" w:eastAsia="DengXian" w:hAnsi="Arial" w:cs="Arial"/>
            <w:sz w:val="22"/>
            <w:szCs w:val="22"/>
            <w:lang w:eastAsia="zh-CN"/>
          </w:rPr>
          <w:id w:val="-1728453369"/>
          <w14:checkbox>
            <w14:checked w14:val="0"/>
            <w14:checkedState w14:val="2612" w14:font="MS Gothic"/>
            <w14:uncheckedState w14:val="2610" w14:font="MS Gothic"/>
          </w14:checkbox>
        </w:sdtPr>
        <w:sdtEndPr/>
        <w:sdtContent>
          <w:r w:rsidRPr="00971D1D">
            <w:rPr>
              <w:rFonts w:ascii="MS Gothic" w:eastAsia="MS Gothic" w:hAnsi="MS Gothic" w:cs="MS Gothic" w:hint="eastAsia"/>
              <w:sz w:val="22"/>
              <w:szCs w:val="22"/>
              <w:lang w:eastAsia="zh-CN"/>
            </w:rPr>
            <w:t>☐</w:t>
          </w:r>
        </w:sdtContent>
      </w:sdt>
    </w:p>
    <w:p w14:paraId="142BF6BF" w14:textId="77777777" w:rsidR="009E5134" w:rsidRPr="00971D1D" w:rsidRDefault="009E5134" w:rsidP="009E5134">
      <w:pPr>
        <w:autoSpaceDE w:val="0"/>
        <w:autoSpaceDN w:val="0"/>
        <w:adjustRightInd w:val="0"/>
        <w:ind w:right="113"/>
        <w:rPr>
          <w:rFonts w:ascii="Arial" w:eastAsia="DengXian" w:hAnsi="Arial" w:cs="Arial"/>
          <w:b/>
          <w:sz w:val="22"/>
          <w:szCs w:val="22"/>
          <w:lang w:eastAsia="zh-CN"/>
        </w:rPr>
      </w:pPr>
    </w:p>
    <w:p w14:paraId="75A5B342"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r w:rsidRPr="00971D1D">
        <w:rPr>
          <w:rFonts w:ascii="Arial" w:eastAsia="DengXian" w:hAnsi="Arial" w:cs="Arial"/>
          <w:b/>
          <w:sz w:val="22"/>
          <w:szCs w:val="22"/>
          <w:lang w:eastAsia="zh-CN"/>
        </w:rPr>
        <w:t>Undertakings</w:t>
      </w:r>
    </w:p>
    <w:p w14:paraId="70DADBD1"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p>
    <w:p w14:paraId="172FD00C" w14:textId="77777777" w:rsidR="009E5134" w:rsidRPr="00971D1D" w:rsidRDefault="009E5134" w:rsidP="00041544">
      <w:pPr>
        <w:autoSpaceDE w:val="0"/>
        <w:autoSpaceDN w:val="0"/>
        <w:adjustRightInd w:val="0"/>
        <w:spacing w:after="200" w:line="276" w:lineRule="auto"/>
        <w:ind w:left="1276" w:right="113" w:hanging="567"/>
        <w:contextualSpacing/>
        <w:rPr>
          <w:rFonts w:ascii="Arial" w:eastAsia="DengXian" w:hAnsi="Arial" w:cs="Arial"/>
          <w:sz w:val="22"/>
          <w:szCs w:val="22"/>
          <w:lang w:eastAsia="zh-CN"/>
        </w:rPr>
      </w:pPr>
      <w:r>
        <w:rPr>
          <w:rFonts w:ascii="Arial" w:eastAsia="DengXian" w:hAnsi="Arial" w:cs="Arial"/>
          <w:sz w:val="22"/>
          <w:szCs w:val="22"/>
          <w:lang w:eastAsia="zh-CN"/>
        </w:rPr>
        <w:t xml:space="preserve">1 </w:t>
      </w:r>
      <w:r>
        <w:rPr>
          <w:rFonts w:ascii="Arial" w:eastAsia="DengXian" w:hAnsi="Arial" w:cs="Arial"/>
          <w:sz w:val="22"/>
          <w:szCs w:val="22"/>
          <w:lang w:eastAsia="zh-CN"/>
        </w:rPr>
        <w:tab/>
      </w:r>
      <w:r w:rsidRPr="00971D1D">
        <w:rPr>
          <w:rFonts w:ascii="Arial" w:eastAsia="DengXian" w:hAnsi="Arial" w:cs="Arial"/>
          <w:sz w:val="22"/>
          <w:szCs w:val="22"/>
          <w:lang w:eastAsia="zh-CN"/>
        </w:rPr>
        <w:t xml:space="preserve">We hereby undertake and agree that in consideration of the Association agreeing to issue the above </w:t>
      </w:r>
      <w:r>
        <w:rPr>
          <w:rFonts w:ascii="Arial" w:eastAsia="DengXian" w:hAnsi="Arial" w:cs="Arial"/>
          <w:sz w:val="22"/>
          <w:szCs w:val="22"/>
          <w:lang w:eastAsia="zh-CN"/>
        </w:rPr>
        <w:t xml:space="preserve">MLC </w:t>
      </w:r>
      <w:r w:rsidRPr="00971D1D">
        <w:rPr>
          <w:rFonts w:ascii="Arial" w:eastAsia="DengXian" w:hAnsi="Arial" w:cs="Arial"/>
          <w:sz w:val="22"/>
          <w:szCs w:val="22"/>
          <w:lang w:eastAsia="zh-CN"/>
        </w:rPr>
        <w:t>Certificates at our request</w:t>
      </w:r>
    </w:p>
    <w:p w14:paraId="204D1E39" w14:textId="77777777" w:rsidR="009E5134" w:rsidRPr="00971D1D" w:rsidRDefault="009E5134" w:rsidP="009E5134">
      <w:pPr>
        <w:autoSpaceDE w:val="0"/>
        <w:autoSpaceDN w:val="0"/>
        <w:adjustRightInd w:val="0"/>
        <w:ind w:left="720" w:right="113"/>
        <w:contextualSpacing/>
        <w:rPr>
          <w:rFonts w:ascii="Arial" w:eastAsia="DengXian" w:hAnsi="Arial" w:cs="Arial"/>
          <w:sz w:val="22"/>
          <w:szCs w:val="22"/>
          <w:lang w:eastAsia="zh-CN"/>
        </w:rPr>
      </w:pPr>
    </w:p>
    <w:p w14:paraId="498D3D95" w14:textId="77777777" w:rsidR="009E5134" w:rsidRDefault="009E5134" w:rsidP="009E5134">
      <w:pPr>
        <w:numPr>
          <w:ilvl w:val="0"/>
          <w:numId w:val="3"/>
        </w:numPr>
        <w:autoSpaceDE w:val="0"/>
        <w:autoSpaceDN w:val="0"/>
        <w:adjustRightInd w:val="0"/>
        <w:spacing w:after="200" w:line="276" w:lineRule="auto"/>
        <w:ind w:left="1276" w:right="113" w:hanging="567"/>
        <w:contextualSpacing/>
        <w:jc w:val="left"/>
        <w:rPr>
          <w:rFonts w:ascii="Arial" w:eastAsia="DengXian" w:hAnsi="Arial" w:cs="Arial"/>
          <w:sz w:val="22"/>
          <w:szCs w:val="22"/>
          <w:lang w:eastAsia="zh-CN"/>
        </w:rPr>
      </w:pPr>
      <w:r>
        <w:rPr>
          <w:rFonts w:ascii="Arial" w:eastAsia="DengXian" w:hAnsi="Arial" w:cs="Arial"/>
          <w:sz w:val="22"/>
          <w:szCs w:val="22"/>
          <w:lang w:eastAsia="zh-CN"/>
        </w:rPr>
        <w:t>we know of no events or claims which may give rise to a demand under the MLC Certificates;</w:t>
      </w:r>
    </w:p>
    <w:p w14:paraId="4A8064E7" w14:textId="77777777" w:rsidR="009E5134" w:rsidRDefault="009E5134" w:rsidP="009E5134">
      <w:pPr>
        <w:autoSpaceDE w:val="0"/>
        <w:autoSpaceDN w:val="0"/>
        <w:adjustRightInd w:val="0"/>
        <w:spacing w:after="200" w:line="276" w:lineRule="auto"/>
        <w:ind w:left="709" w:right="113"/>
        <w:contextualSpacing/>
        <w:rPr>
          <w:rFonts w:ascii="Arial" w:eastAsia="DengXian" w:hAnsi="Arial" w:cs="Arial"/>
          <w:sz w:val="22"/>
          <w:szCs w:val="22"/>
          <w:lang w:eastAsia="zh-CN"/>
        </w:rPr>
      </w:pPr>
    </w:p>
    <w:p w14:paraId="3AABE1B6" w14:textId="77777777" w:rsidR="009E5134" w:rsidRPr="00971D1D" w:rsidRDefault="009E5134" w:rsidP="009E5134">
      <w:pPr>
        <w:numPr>
          <w:ilvl w:val="0"/>
          <w:numId w:val="3"/>
        </w:numPr>
        <w:autoSpaceDE w:val="0"/>
        <w:autoSpaceDN w:val="0"/>
        <w:adjustRightInd w:val="0"/>
        <w:spacing w:after="200" w:line="276" w:lineRule="auto"/>
        <w:ind w:left="1276" w:right="113" w:hanging="567"/>
        <w:contextualSpacing/>
        <w:jc w:val="left"/>
        <w:rPr>
          <w:rFonts w:ascii="Arial" w:eastAsia="DengXian" w:hAnsi="Arial" w:cs="Arial"/>
          <w:sz w:val="22"/>
          <w:szCs w:val="22"/>
          <w:lang w:eastAsia="zh-CN"/>
        </w:rPr>
      </w:pPr>
      <w:r>
        <w:rPr>
          <w:rFonts w:ascii="Arial" w:eastAsia="DengXian" w:hAnsi="Arial" w:cs="Arial"/>
          <w:sz w:val="22"/>
          <w:szCs w:val="22"/>
          <w:lang w:eastAsia="zh-CN"/>
        </w:rPr>
        <w:t>w</w:t>
      </w:r>
      <w:r w:rsidRPr="00971D1D">
        <w:rPr>
          <w:rFonts w:ascii="Arial" w:eastAsia="DengXian" w:hAnsi="Arial" w:cs="Arial"/>
          <w:sz w:val="22"/>
          <w:szCs w:val="22"/>
          <w:lang w:eastAsia="zh-CN"/>
        </w:rPr>
        <w:t>e and all Co-assureds/Joint Members/Joint Entrants will be bound by the terms of the MLC Extension Clause 20</w:t>
      </w:r>
      <w:r>
        <w:rPr>
          <w:rFonts w:ascii="Arial" w:eastAsia="DengXian" w:hAnsi="Arial" w:cs="Arial"/>
          <w:sz w:val="22"/>
          <w:szCs w:val="22"/>
          <w:lang w:eastAsia="zh-CN"/>
        </w:rPr>
        <w:t>1</w:t>
      </w:r>
      <w:r w:rsidRPr="00971D1D">
        <w:rPr>
          <w:rFonts w:ascii="Arial" w:eastAsia="DengXian" w:hAnsi="Arial" w:cs="Arial"/>
          <w:sz w:val="22"/>
          <w:szCs w:val="22"/>
          <w:lang w:eastAsia="zh-CN"/>
        </w:rPr>
        <w:t>6;</w:t>
      </w:r>
    </w:p>
    <w:p w14:paraId="6EFEDD41" w14:textId="77777777" w:rsidR="009E5134" w:rsidRPr="00971D1D" w:rsidRDefault="009E5134" w:rsidP="009E5134">
      <w:pPr>
        <w:autoSpaceDE w:val="0"/>
        <w:autoSpaceDN w:val="0"/>
        <w:adjustRightInd w:val="0"/>
        <w:ind w:left="1276" w:right="113" w:hanging="567"/>
        <w:rPr>
          <w:rFonts w:ascii="Arial" w:eastAsia="DengXian" w:hAnsi="Arial" w:cs="Arial"/>
          <w:sz w:val="22"/>
          <w:szCs w:val="22"/>
          <w:lang w:eastAsia="zh-CN"/>
        </w:rPr>
      </w:pPr>
    </w:p>
    <w:p w14:paraId="427AF429" w14:textId="77777777" w:rsidR="009E5134" w:rsidRPr="00971D1D" w:rsidRDefault="009E5134" w:rsidP="009E5134">
      <w:pPr>
        <w:numPr>
          <w:ilvl w:val="0"/>
          <w:numId w:val="3"/>
        </w:numPr>
        <w:autoSpaceDE w:val="0"/>
        <w:autoSpaceDN w:val="0"/>
        <w:adjustRightInd w:val="0"/>
        <w:spacing w:after="200" w:line="276" w:lineRule="auto"/>
        <w:ind w:left="1276" w:right="113" w:hanging="567"/>
        <w:contextualSpacing/>
        <w:jc w:val="left"/>
        <w:rPr>
          <w:rFonts w:ascii="Arial" w:eastAsia="DengXian" w:hAnsi="Arial" w:cs="Arial"/>
          <w:sz w:val="22"/>
          <w:szCs w:val="22"/>
          <w:lang w:eastAsia="zh-CN"/>
        </w:rPr>
      </w:pPr>
      <w:r w:rsidRPr="00971D1D">
        <w:rPr>
          <w:rFonts w:ascii="Arial" w:eastAsia="DengXian" w:hAnsi="Arial" w:cs="Arial"/>
          <w:sz w:val="22"/>
          <w:szCs w:val="22"/>
          <w:lang w:eastAsia="zh-CN"/>
        </w:rPr>
        <w:t xml:space="preserve">where any payment by the Association under any such </w:t>
      </w:r>
      <w:r>
        <w:rPr>
          <w:rFonts w:ascii="Arial" w:eastAsia="DengXian" w:hAnsi="Arial" w:cs="Arial"/>
          <w:sz w:val="22"/>
          <w:szCs w:val="22"/>
          <w:lang w:eastAsia="zh-CN"/>
        </w:rPr>
        <w:t>MLC C</w:t>
      </w:r>
      <w:r w:rsidRPr="00971D1D">
        <w:rPr>
          <w:rFonts w:ascii="Arial" w:eastAsia="DengXian" w:hAnsi="Arial" w:cs="Arial"/>
          <w:sz w:val="22"/>
          <w:szCs w:val="22"/>
          <w:lang w:eastAsia="zh-CN"/>
        </w:rPr>
        <w:t xml:space="preserve">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14:paraId="01F591F4" w14:textId="77777777" w:rsidR="009E5134" w:rsidRPr="00971D1D" w:rsidRDefault="009E5134" w:rsidP="009E5134">
      <w:pPr>
        <w:autoSpaceDE w:val="0"/>
        <w:autoSpaceDN w:val="0"/>
        <w:adjustRightInd w:val="0"/>
        <w:ind w:left="1276" w:right="113" w:hanging="567"/>
        <w:contextualSpacing/>
        <w:rPr>
          <w:rFonts w:ascii="Arial" w:eastAsia="DengXian" w:hAnsi="Arial" w:cs="Arial"/>
          <w:sz w:val="22"/>
          <w:szCs w:val="22"/>
          <w:lang w:eastAsia="zh-CN"/>
        </w:rPr>
      </w:pPr>
    </w:p>
    <w:p w14:paraId="44ECF4F0" w14:textId="77777777" w:rsidR="009E5134" w:rsidRDefault="009E5134" w:rsidP="009E5134">
      <w:pPr>
        <w:numPr>
          <w:ilvl w:val="0"/>
          <w:numId w:val="3"/>
        </w:numPr>
        <w:autoSpaceDE w:val="0"/>
        <w:autoSpaceDN w:val="0"/>
        <w:adjustRightInd w:val="0"/>
        <w:spacing w:after="200" w:line="276" w:lineRule="auto"/>
        <w:ind w:left="1276" w:right="113" w:hanging="567"/>
        <w:contextualSpacing/>
        <w:jc w:val="left"/>
        <w:rPr>
          <w:rFonts w:ascii="Arial" w:eastAsia="DengXian" w:hAnsi="Arial" w:cs="Arial"/>
          <w:sz w:val="22"/>
          <w:szCs w:val="22"/>
          <w:lang w:eastAsia="zh-CN"/>
        </w:rPr>
      </w:pPr>
      <w:r w:rsidRPr="00971D1D">
        <w:rPr>
          <w:rFonts w:ascii="Arial" w:eastAsia="DengXian" w:hAnsi="Arial" w:cs="Arial"/>
          <w:sz w:val="22"/>
          <w:szCs w:val="22"/>
          <w:lang w:eastAsia="zh-CN"/>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Certificates; </w:t>
      </w:r>
    </w:p>
    <w:p w14:paraId="517D76FA" w14:textId="77777777" w:rsidR="009E5134" w:rsidRDefault="009E5134" w:rsidP="009E5134">
      <w:pPr>
        <w:pStyle w:val="ListParagraph"/>
        <w:rPr>
          <w:rFonts w:ascii="Arial" w:eastAsia="DengXian" w:hAnsi="Arial" w:cs="Arial"/>
          <w:sz w:val="22"/>
          <w:szCs w:val="22"/>
          <w:lang w:eastAsia="zh-CN"/>
        </w:rPr>
      </w:pPr>
    </w:p>
    <w:p w14:paraId="554A32DB" w14:textId="77777777" w:rsidR="009E5134" w:rsidRPr="00C741B7" w:rsidRDefault="009E5134" w:rsidP="009E5134">
      <w:pPr>
        <w:numPr>
          <w:ilvl w:val="0"/>
          <w:numId w:val="3"/>
        </w:numPr>
        <w:autoSpaceDE w:val="0"/>
        <w:autoSpaceDN w:val="0"/>
        <w:adjustRightInd w:val="0"/>
        <w:spacing w:after="200" w:line="276" w:lineRule="auto"/>
        <w:ind w:left="1276" w:right="113" w:hanging="567"/>
        <w:contextualSpacing/>
        <w:jc w:val="left"/>
        <w:rPr>
          <w:rFonts w:ascii="Arial" w:eastAsia="DengXian" w:hAnsi="Arial" w:cs="Arial"/>
          <w:sz w:val="24"/>
          <w:szCs w:val="22"/>
          <w:lang w:eastAsia="zh-CN"/>
        </w:rPr>
      </w:pPr>
      <w:r w:rsidRPr="00293D58">
        <w:rPr>
          <w:rFonts w:ascii="Arial" w:eastAsia="DengXian" w:hAnsi="Arial" w:cs="Arial"/>
          <w:sz w:val="24"/>
          <w:szCs w:val="22"/>
          <w:lang w:eastAsia="zh-CN"/>
        </w:rPr>
        <w:t xml:space="preserve"> </w:t>
      </w:r>
      <w:r w:rsidRPr="00293D58">
        <w:rPr>
          <w:rFonts w:ascii="Arial" w:eastAsia="DengXian" w:hAnsi="Arial" w:cs="Arial"/>
          <w:sz w:val="22"/>
        </w:rPr>
        <w:t xml:space="preserve">30 days from a notice to the Flag State of the termination thereof we shall take all necessary steps to remove the </w:t>
      </w:r>
      <w:r>
        <w:rPr>
          <w:rFonts w:ascii="Arial" w:eastAsia="DengXian" w:hAnsi="Arial" w:cs="Arial"/>
          <w:sz w:val="22"/>
        </w:rPr>
        <w:t xml:space="preserve">MLC </w:t>
      </w:r>
      <w:r w:rsidRPr="00293D58">
        <w:rPr>
          <w:rFonts w:ascii="Arial" w:eastAsia="DengXian" w:hAnsi="Arial" w:cs="Arial"/>
          <w:sz w:val="22"/>
        </w:rPr>
        <w:t>Certificates and any copies thereof from the Vessel(s).</w:t>
      </w:r>
    </w:p>
    <w:p w14:paraId="1A8DD3D4" w14:textId="77777777" w:rsidR="009E5134" w:rsidRDefault="009E5134" w:rsidP="009E5134">
      <w:pPr>
        <w:pStyle w:val="ListParagraph"/>
        <w:rPr>
          <w:rFonts w:ascii="Arial" w:eastAsia="DengXian" w:hAnsi="Arial" w:cs="Arial"/>
          <w:sz w:val="24"/>
          <w:szCs w:val="22"/>
          <w:lang w:eastAsia="zh-CN"/>
        </w:rPr>
      </w:pPr>
    </w:p>
    <w:p w14:paraId="4E041E71" w14:textId="77777777" w:rsidR="009E5134" w:rsidRPr="00D3457C" w:rsidRDefault="009E5134" w:rsidP="009E5134">
      <w:pPr>
        <w:numPr>
          <w:ilvl w:val="0"/>
          <w:numId w:val="3"/>
        </w:numPr>
        <w:autoSpaceDE w:val="0"/>
        <w:autoSpaceDN w:val="0"/>
        <w:adjustRightInd w:val="0"/>
        <w:spacing w:after="200" w:line="276" w:lineRule="auto"/>
        <w:ind w:left="1276" w:right="113" w:hanging="567"/>
        <w:contextualSpacing/>
        <w:jc w:val="left"/>
        <w:rPr>
          <w:rFonts w:ascii="Arial" w:eastAsia="DengXian" w:hAnsi="Arial" w:cs="Arial"/>
          <w:sz w:val="22"/>
          <w:szCs w:val="22"/>
          <w:lang w:eastAsia="zh-CN"/>
        </w:rPr>
      </w:pPr>
      <w:r w:rsidRPr="00D3457C">
        <w:rPr>
          <w:rFonts w:ascii="Arial" w:eastAsia="DengXian" w:hAnsi="Arial" w:cs="Arial"/>
          <w:sz w:val="22"/>
          <w:szCs w:val="22"/>
          <w:lang w:eastAsia="zh-CN"/>
        </w:rPr>
        <w:t>we have the authority of all Co-assureds/Joint Members/Joint Entrants to make this request and to bind each of them to all the obligations under the MLC Extension Clause 2016 and hereunder</w:t>
      </w:r>
    </w:p>
    <w:p w14:paraId="0F10B842" w14:textId="77777777" w:rsidR="009E5134" w:rsidRPr="00971D1D" w:rsidRDefault="009E5134" w:rsidP="009E5134">
      <w:pPr>
        <w:autoSpaceDE w:val="0"/>
        <w:autoSpaceDN w:val="0"/>
        <w:adjustRightInd w:val="0"/>
        <w:ind w:left="1276" w:right="113" w:hanging="567"/>
        <w:rPr>
          <w:rFonts w:ascii="Arial" w:eastAsia="DengXian" w:hAnsi="Arial" w:cs="Arial"/>
          <w:sz w:val="22"/>
          <w:szCs w:val="22"/>
          <w:lang w:eastAsia="zh-CN"/>
        </w:rPr>
      </w:pPr>
    </w:p>
    <w:p w14:paraId="0F798256" w14:textId="77777777" w:rsidR="009E5134" w:rsidRDefault="009E5134" w:rsidP="009E5134">
      <w:pPr>
        <w:pStyle w:val="ListParagraph"/>
        <w:numPr>
          <w:ilvl w:val="0"/>
          <w:numId w:val="4"/>
        </w:numPr>
        <w:autoSpaceDE w:val="0"/>
        <w:autoSpaceDN w:val="0"/>
        <w:adjustRightInd w:val="0"/>
        <w:ind w:right="113"/>
        <w:jc w:val="both"/>
        <w:rPr>
          <w:rFonts w:ascii="Arial" w:eastAsia="DengXian" w:hAnsi="Arial" w:cs="Arial"/>
          <w:sz w:val="22"/>
          <w:szCs w:val="22"/>
          <w:lang w:eastAsia="zh-CN"/>
        </w:rPr>
      </w:pPr>
      <w:r>
        <w:rPr>
          <w:rFonts w:ascii="Arial" w:eastAsia="DengXian" w:hAnsi="Arial" w:cs="Arial"/>
          <w:sz w:val="22"/>
          <w:szCs w:val="22"/>
          <w:lang w:eastAsia="zh-CN"/>
        </w:rPr>
        <w:t>If we request you to issue MLC Certificates in respect of the above vessel(s) before the entry in the Association for the next Policy Year is agreed</w:t>
      </w:r>
      <w:r>
        <w:rPr>
          <w:rFonts w:ascii="Arial" w:eastAsia="DengXian" w:hAnsi="Arial" w:cs="Arial"/>
          <w:i/>
          <w:sz w:val="22"/>
          <w:szCs w:val="22"/>
          <w:lang w:eastAsia="zh-CN"/>
        </w:rPr>
        <w:t>, w</w:t>
      </w:r>
      <w:r>
        <w:rPr>
          <w:rFonts w:ascii="Arial" w:eastAsia="DengXian" w:hAnsi="Arial" w:cs="Arial"/>
          <w:sz w:val="22"/>
          <w:szCs w:val="22"/>
          <w:lang w:eastAsia="zh-CN"/>
        </w:rPr>
        <w:t xml:space="preserve">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Certificates. </w:t>
      </w:r>
    </w:p>
    <w:p w14:paraId="4389E639" w14:textId="77777777" w:rsidR="009E5134" w:rsidRPr="00971D1D" w:rsidRDefault="009E5134" w:rsidP="009E5134">
      <w:pPr>
        <w:spacing w:after="200" w:line="276" w:lineRule="auto"/>
        <w:ind w:left="1276" w:hanging="709"/>
        <w:contextualSpacing/>
        <w:rPr>
          <w:rFonts w:ascii="Arial" w:eastAsia="DengXian" w:hAnsi="Arial" w:cs="Arial"/>
          <w:sz w:val="22"/>
          <w:szCs w:val="22"/>
          <w:lang w:eastAsia="zh-CN"/>
        </w:rPr>
      </w:pPr>
    </w:p>
    <w:p w14:paraId="1C51EF67"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r w:rsidRPr="00971D1D">
        <w:rPr>
          <w:rFonts w:ascii="Arial" w:eastAsia="DengXian" w:hAnsi="Arial" w:cs="Arial"/>
          <w:sz w:val="22"/>
          <w:szCs w:val="22"/>
          <w:lang w:eastAsia="zh-CN"/>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14:paraId="0E59FBF7"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p>
    <w:p w14:paraId="2D23F964" w14:textId="77777777" w:rsidR="00646BBB" w:rsidRDefault="00646BBB" w:rsidP="009E5134">
      <w:pPr>
        <w:autoSpaceDE w:val="0"/>
        <w:autoSpaceDN w:val="0"/>
        <w:adjustRightInd w:val="0"/>
        <w:ind w:right="113"/>
        <w:rPr>
          <w:rFonts w:ascii="Arial" w:eastAsia="DengXian" w:hAnsi="Arial" w:cs="Arial"/>
          <w:sz w:val="22"/>
          <w:szCs w:val="22"/>
          <w:lang w:eastAsia="zh-CN"/>
        </w:rPr>
      </w:pPr>
    </w:p>
    <w:p w14:paraId="58232FD1" w14:textId="77777777" w:rsidR="00646BBB" w:rsidRDefault="00646BBB" w:rsidP="009E5134">
      <w:pPr>
        <w:autoSpaceDE w:val="0"/>
        <w:autoSpaceDN w:val="0"/>
        <w:adjustRightInd w:val="0"/>
        <w:ind w:right="113"/>
        <w:rPr>
          <w:rFonts w:ascii="Arial" w:eastAsia="DengXian" w:hAnsi="Arial" w:cs="Arial"/>
          <w:sz w:val="22"/>
          <w:szCs w:val="22"/>
          <w:lang w:eastAsia="zh-CN"/>
        </w:rPr>
      </w:pPr>
      <w:r>
        <w:rPr>
          <w:rFonts w:ascii="Arial" w:eastAsia="DengXian" w:hAnsi="Arial" w:cs="Arial"/>
          <w:sz w:val="22"/>
          <w:szCs w:val="22"/>
          <w:lang w:eastAsia="zh-CN"/>
        </w:rPr>
        <w:t>Signed:</w:t>
      </w:r>
    </w:p>
    <w:p w14:paraId="58EE517F" w14:textId="77777777" w:rsidR="00646BBB" w:rsidRDefault="00646BBB" w:rsidP="009E5134">
      <w:pPr>
        <w:autoSpaceDE w:val="0"/>
        <w:autoSpaceDN w:val="0"/>
        <w:adjustRightInd w:val="0"/>
        <w:ind w:right="113"/>
        <w:rPr>
          <w:rFonts w:ascii="Arial" w:eastAsia="DengXian" w:hAnsi="Arial" w:cs="Arial"/>
          <w:sz w:val="22"/>
          <w:szCs w:val="22"/>
          <w:lang w:eastAsia="zh-CN"/>
        </w:rPr>
      </w:pPr>
    </w:p>
    <w:p w14:paraId="49B9568B" w14:textId="77777777" w:rsidR="00646BBB" w:rsidRDefault="00646BBB" w:rsidP="009E5134">
      <w:pPr>
        <w:autoSpaceDE w:val="0"/>
        <w:autoSpaceDN w:val="0"/>
        <w:adjustRightInd w:val="0"/>
        <w:ind w:right="113"/>
        <w:rPr>
          <w:rFonts w:ascii="Arial" w:eastAsia="DengXian" w:hAnsi="Arial" w:cs="Arial"/>
          <w:sz w:val="22"/>
          <w:szCs w:val="22"/>
          <w:lang w:eastAsia="zh-CN"/>
        </w:rPr>
      </w:pPr>
    </w:p>
    <w:p w14:paraId="6639F16E"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r w:rsidRPr="00971D1D">
        <w:rPr>
          <w:rFonts w:ascii="Arial" w:eastAsia="DengXian" w:hAnsi="Arial" w:cs="Arial"/>
          <w:sz w:val="22"/>
          <w:szCs w:val="22"/>
          <w:lang w:eastAsia="zh-CN"/>
        </w:rPr>
        <w:t xml:space="preserve">Dated: </w:t>
      </w:r>
    </w:p>
    <w:p w14:paraId="57EFE81E"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p>
    <w:p w14:paraId="29A8BAF7"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r w:rsidRPr="00971D1D">
        <w:rPr>
          <w:rFonts w:ascii="Arial" w:eastAsia="DengXian" w:hAnsi="Arial" w:cs="Arial"/>
          <w:sz w:val="22"/>
          <w:szCs w:val="22"/>
          <w:lang w:eastAsia="zh-CN"/>
        </w:rPr>
        <w:t>Signed by Member on behalf of the Member and all Co-assureds/Joint Members/Joint Entrants</w:t>
      </w:r>
    </w:p>
    <w:p w14:paraId="49195711" w14:textId="77777777" w:rsidR="009E5134" w:rsidRPr="00971D1D" w:rsidRDefault="009E5134" w:rsidP="009E5134">
      <w:pPr>
        <w:autoSpaceDE w:val="0"/>
        <w:autoSpaceDN w:val="0"/>
        <w:adjustRightInd w:val="0"/>
        <w:ind w:right="113"/>
        <w:rPr>
          <w:rFonts w:ascii="Arial" w:eastAsia="DengXian" w:hAnsi="Arial" w:cs="Arial"/>
          <w:sz w:val="22"/>
          <w:szCs w:val="22"/>
          <w:lang w:eastAsia="zh-CN"/>
        </w:rPr>
      </w:pPr>
    </w:p>
    <w:p w14:paraId="6C2E1000" w14:textId="77777777" w:rsidR="00816E5E" w:rsidRPr="009E5134" w:rsidRDefault="009E5134" w:rsidP="009E5134">
      <w:pPr>
        <w:sectPr w:rsidR="00816E5E" w:rsidRPr="009E5134" w:rsidSect="004A544F">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9" w:h="16834" w:code="9"/>
          <w:pgMar w:top="3119" w:right="1588" w:bottom="1588" w:left="1588" w:header="794" w:footer="680" w:gutter="0"/>
          <w:cols w:space="720"/>
          <w:titlePg/>
          <w:docGrid w:linePitch="272"/>
        </w:sectPr>
      </w:pPr>
      <w:r w:rsidRPr="00971D1D">
        <w:rPr>
          <w:rFonts w:ascii="Arial" w:eastAsia="DengXian" w:hAnsi="Arial" w:cs="Arial"/>
          <w:sz w:val="22"/>
          <w:szCs w:val="22"/>
          <w:lang w:eastAsia="zh-CN"/>
        </w:rPr>
        <w:t>(if not signed by Member must be signed by authorised signatory of Member)</w:t>
      </w:r>
    </w:p>
    <w:p w14:paraId="3E28AE43" w14:textId="77777777" w:rsidR="008627F0" w:rsidRPr="00B97AE4" w:rsidRDefault="008627F0" w:rsidP="00B97AE4">
      <w:pPr>
        <w:jc w:val="left"/>
        <w:rPr>
          <w:rFonts w:ascii="Arial" w:hAnsi="Arial" w:cs="Arial"/>
        </w:rPr>
      </w:pPr>
    </w:p>
    <w:p w14:paraId="39B2074C" w14:textId="77777777" w:rsidR="00816E5E" w:rsidRPr="00B97AE4" w:rsidRDefault="00816E5E" w:rsidP="00B97AE4">
      <w:pPr>
        <w:jc w:val="left"/>
        <w:rPr>
          <w:rFonts w:ascii="Arial" w:hAnsi="Arial" w:cs="Arial"/>
        </w:rPr>
      </w:pPr>
    </w:p>
    <w:p w14:paraId="7DCEC8F8" w14:textId="77777777" w:rsidR="003961FC" w:rsidRPr="00B97AE4" w:rsidRDefault="00816E5E" w:rsidP="00B97AE4">
      <w:pPr>
        <w:jc w:val="left"/>
        <w:rPr>
          <w:rFonts w:ascii="Arial" w:hAnsi="Arial" w:cs="Arial"/>
        </w:rPr>
      </w:pPr>
      <w:r w:rsidRPr="00B97AE4">
        <w:rPr>
          <w:rFonts w:ascii="Arial" w:hAnsi="Arial" w:cs="Arial"/>
        </w:rPr>
        <w:fldChar w:fldCharType="begin"/>
      </w:r>
      <w:r w:rsidRPr="00B97AE4">
        <w:rPr>
          <w:rFonts w:ascii="Arial" w:hAnsi="Arial" w:cs="Arial"/>
        </w:rPr>
        <w:instrText xml:space="preserve"> FILLIN  "Please type Company Address"  \* MERGEFORMAT </w:instrText>
      </w:r>
      <w:r w:rsidRPr="00B97AE4">
        <w:rPr>
          <w:rFonts w:ascii="Arial" w:hAnsi="Arial" w:cs="Arial"/>
        </w:rPr>
        <w:fldChar w:fldCharType="end"/>
      </w:r>
    </w:p>
    <w:p w14:paraId="0100D48C" w14:textId="77777777" w:rsidR="00844C43" w:rsidRPr="00B97AE4" w:rsidRDefault="00844C43" w:rsidP="00B97AE4">
      <w:pPr>
        <w:jc w:val="left"/>
        <w:rPr>
          <w:rFonts w:ascii="Arial" w:hAnsi="Arial" w:cs="Arial"/>
        </w:rPr>
      </w:pPr>
    </w:p>
    <w:p w14:paraId="17E6BB7B" w14:textId="77777777" w:rsidR="00816E5E" w:rsidRPr="00B97AE4" w:rsidRDefault="00816E5E" w:rsidP="00B97AE4">
      <w:pPr>
        <w:jc w:val="left"/>
        <w:rPr>
          <w:rFonts w:ascii="Arial" w:hAnsi="Arial" w:cs="Arial"/>
        </w:rPr>
      </w:pPr>
    </w:p>
    <w:p w14:paraId="09B30F24" w14:textId="77777777" w:rsidR="00844C43" w:rsidRPr="00B97AE4" w:rsidRDefault="00844C43" w:rsidP="00B97AE4">
      <w:pPr>
        <w:jc w:val="left"/>
        <w:rPr>
          <w:rFonts w:ascii="Arial" w:hAnsi="Arial" w:cs="Arial"/>
        </w:rPr>
      </w:pPr>
    </w:p>
    <w:p w14:paraId="35589290" w14:textId="77777777" w:rsidR="00DE3797" w:rsidRPr="00B97AE4" w:rsidRDefault="00DE3797" w:rsidP="00B97AE4">
      <w:pPr>
        <w:jc w:val="left"/>
        <w:rPr>
          <w:rFonts w:ascii="Arial" w:hAnsi="Arial" w:cs="Arial"/>
        </w:rPr>
        <w:sectPr w:rsidR="00DE3797" w:rsidRPr="00B97AE4" w:rsidSect="004A544F">
          <w:footnotePr>
            <w:numRestart w:val="eachPage"/>
          </w:footnotePr>
          <w:type w:val="continuous"/>
          <w:pgSz w:w="11909" w:h="16834" w:code="9"/>
          <w:pgMar w:top="3119" w:right="1588" w:bottom="1588" w:left="1588" w:header="794" w:footer="680" w:gutter="0"/>
          <w:cols w:space="720"/>
          <w:formProt w:val="0"/>
          <w:titlePg/>
          <w:docGrid w:linePitch="272"/>
        </w:sectPr>
      </w:pPr>
    </w:p>
    <w:p w14:paraId="21FB5C2B" w14:textId="77777777" w:rsidR="003961FC" w:rsidRPr="00B97AE4" w:rsidRDefault="003961FC" w:rsidP="00B97AE4">
      <w:pPr>
        <w:jc w:val="left"/>
        <w:rPr>
          <w:rFonts w:ascii="Arial" w:hAnsi="Arial" w:cs="Arial"/>
        </w:rPr>
      </w:pPr>
    </w:p>
    <w:p w14:paraId="430BA225" w14:textId="77777777" w:rsidR="005045E8" w:rsidRPr="00B97AE4" w:rsidRDefault="005045E8" w:rsidP="00B97AE4">
      <w:pPr>
        <w:tabs>
          <w:tab w:val="left" w:pos="720"/>
          <w:tab w:val="left" w:pos="1276"/>
        </w:tabs>
        <w:autoSpaceDE w:val="0"/>
        <w:autoSpaceDN w:val="0"/>
        <w:adjustRightInd w:val="0"/>
        <w:ind w:left="1080"/>
        <w:jc w:val="left"/>
        <w:rPr>
          <w:rFonts w:ascii="Arial" w:hAnsi="Arial" w:cs="Arial"/>
          <w:b/>
          <w:bCs/>
        </w:rPr>
      </w:pPr>
      <w:bookmarkStart w:id="0" w:name="start"/>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500"/>
      </w:tblGrid>
      <w:tr w:rsidR="00837B02" w:rsidRPr="00B97AE4" w14:paraId="42430897" w14:textId="77777777" w:rsidTr="00B97AE4">
        <w:trPr>
          <w:cantSplit/>
          <w:trHeight w:val="1418"/>
          <w:jc w:val="center"/>
        </w:trPr>
        <w:tc>
          <w:tcPr>
            <w:tcW w:w="8500" w:type="dxa"/>
          </w:tcPr>
          <w:p w14:paraId="30583055" w14:textId="77777777" w:rsidR="00837B02" w:rsidRPr="00B97AE4" w:rsidRDefault="00837B02" w:rsidP="009E5134">
            <w:pPr>
              <w:keepNext/>
              <w:keepLines/>
              <w:rPr>
                <w:rFonts w:ascii="Arial" w:hAnsi="Arial" w:cs="Arial"/>
              </w:rPr>
            </w:pPr>
          </w:p>
        </w:tc>
      </w:tr>
    </w:tbl>
    <w:p w14:paraId="20AD6F49" w14:textId="77777777" w:rsidR="00EA32F4" w:rsidRPr="00B97AE4" w:rsidRDefault="00EA32F4" w:rsidP="00B97AE4">
      <w:pPr>
        <w:keepNext/>
        <w:keepLines/>
        <w:jc w:val="left"/>
        <w:rPr>
          <w:rFonts w:ascii="Arial" w:hAnsi="Arial" w:cs="Arial"/>
        </w:rPr>
      </w:pPr>
    </w:p>
    <w:p w14:paraId="3893029C" w14:textId="77777777" w:rsidR="00837B02" w:rsidRPr="00B97AE4" w:rsidRDefault="00837B02" w:rsidP="00B97AE4">
      <w:pPr>
        <w:keepNext/>
        <w:keepLines/>
        <w:jc w:val="left"/>
        <w:rPr>
          <w:rFonts w:ascii="Arial" w:hAnsi="Arial" w:cs="Arial"/>
        </w:rPr>
      </w:pPr>
    </w:p>
    <w:sectPr w:rsidR="00837B02" w:rsidRPr="00B97AE4" w:rsidSect="00C52F3E">
      <w:headerReference w:type="default" r:id="rId13"/>
      <w:footnotePr>
        <w:numRestart w:val="eachPage"/>
      </w:footnotePr>
      <w:type w:val="continuous"/>
      <w:pgSz w:w="11909" w:h="16834" w:code="9"/>
      <w:pgMar w:top="1588" w:right="1588" w:bottom="1588" w:left="1588" w:header="794" w:footer="68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2FDD9" w14:textId="77777777" w:rsidR="003A21CA" w:rsidRDefault="003A21CA">
      <w:r>
        <w:separator/>
      </w:r>
    </w:p>
  </w:endnote>
  <w:endnote w:type="continuationSeparator" w:id="0">
    <w:p w14:paraId="157E21CF" w14:textId="77777777" w:rsidR="003A21CA" w:rsidRDefault="003A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utiger 45 Light">
    <w:panose1 w:val="000003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224E0" w14:textId="77777777" w:rsidR="00EB680C" w:rsidRDefault="00EB6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D8A62" w14:textId="77777777" w:rsidR="00EB680C" w:rsidRDefault="00EB6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2411" w14:textId="77777777" w:rsidR="00C7425B" w:rsidRPr="00C7425B" w:rsidRDefault="00C7425B" w:rsidP="00C7425B">
    <w:pPr>
      <w:jc w:val="center"/>
      <w:rPr>
        <w:rFonts w:cs="Arial"/>
        <w:b/>
        <w:color w:val="000FB5"/>
      </w:rPr>
    </w:pPr>
  </w:p>
  <w:p w14:paraId="2F145A65" w14:textId="77777777" w:rsidR="00C7425B" w:rsidRPr="00B97AE4" w:rsidRDefault="00C7425B" w:rsidP="00C7425B">
    <w:pPr>
      <w:jc w:val="center"/>
      <w:rPr>
        <w:rFonts w:ascii="Arial" w:hAnsi="Arial" w:cs="Arial"/>
        <w:b/>
        <w:color w:val="808080"/>
        <w:sz w:val="16"/>
        <w:szCs w:val="16"/>
      </w:rPr>
    </w:pPr>
    <w:r w:rsidRPr="00B97AE4">
      <w:rPr>
        <w:rFonts w:ascii="Arial" w:hAnsi="Arial" w:cs="Arial"/>
        <w:b/>
        <w:color w:val="808080"/>
        <w:sz w:val="16"/>
        <w:szCs w:val="16"/>
      </w:rPr>
      <w:t>STEAMSHIP INSURANCE MANAGEMENT SERVICES LIMITED</w:t>
    </w:r>
  </w:p>
  <w:p w14:paraId="3ADCB3B3" w14:textId="77777777" w:rsidR="00C7425B" w:rsidRPr="00B97AE4" w:rsidRDefault="00C7425B" w:rsidP="00C7425B">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Authorised and regulated by the Financial Conduct Authority</w:t>
    </w:r>
  </w:p>
  <w:p w14:paraId="3FE6C028" w14:textId="77777777" w:rsidR="00C7425B" w:rsidRPr="00B97AE4" w:rsidRDefault="00C7425B" w:rsidP="00C7425B">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 xml:space="preserve">AQUATICAL HOUSE  39 BELL </w:t>
    </w:r>
    <w:proofErr w:type="gramStart"/>
    <w:r w:rsidRPr="00B97AE4">
      <w:rPr>
        <w:rFonts w:ascii="Arial" w:eastAsiaTheme="minorHAnsi" w:hAnsi="Arial" w:cs="Arial"/>
        <w:color w:val="808080"/>
        <w:sz w:val="16"/>
        <w:szCs w:val="16"/>
        <w:lang w:eastAsia="en-US"/>
      </w:rPr>
      <w:t>LANE  LONDON</w:t>
    </w:r>
    <w:proofErr w:type="gramEnd"/>
    <w:r w:rsidRPr="00B97AE4">
      <w:rPr>
        <w:rFonts w:ascii="Arial" w:eastAsiaTheme="minorHAnsi" w:hAnsi="Arial" w:cs="Arial"/>
        <w:color w:val="808080"/>
        <w:sz w:val="16"/>
        <w:szCs w:val="16"/>
        <w:lang w:eastAsia="en-US"/>
      </w:rPr>
      <w:t xml:space="preserve">  E1 7LU</w:t>
    </w:r>
  </w:p>
  <w:p w14:paraId="1266881D" w14:textId="77777777" w:rsidR="00C7425B" w:rsidRPr="00B97AE4" w:rsidRDefault="00C7425B" w:rsidP="00C7425B">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Tel: +44 20 7247 5490    Website: www.steamshipmutual.com</w:t>
    </w:r>
  </w:p>
  <w:p w14:paraId="02808240" w14:textId="77777777" w:rsidR="00C7425B" w:rsidRDefault="00C7425B" w:rsidP="00B97AE4">
    <w:pPr>
      <w:spacing w:line="276" w:lineRule="auto"/>
      <w:jc w:val="center"/>
    </w:pPr>
    <w:r w:rsidRPr="00B97AE4">
      <w:rPr>
        <w:rFonts w:ascii="Arial" w:eastAsiaTheme="minorHAnsi" w:hAnsi="Arial" w:cs="Arial"/>
        <w:color w:val="808080"/>
        <w:sz w:val="16"/>
        <w:szCs w:val="16"/>
        <w:lang w:eastAsia="en-US"/>
      </w:rPr>
      <w:t>(Registered in England and Wales – Registration number 3855693. FCA registration number 314468)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28A8E" w14:textId="77777777" w:rsidR="00EB680C" w:rsidRPr="00901899" w:rsidRDefault="00EB680C" w:rsidP="00911DE6">
    <w:pPr>
      <w:jc w:val="center"/>
      <w:rPr>
        <w:rFonts w:ascii="Arial" w:hAnsi="Arial" w:cs="Arial"/>
        <w:b/>
        <w:color w:val="808080"/>
        <w:sz w:val="16"/>
        <w:szCs w:val="16"/>
      </w:rPr>
    </w:pPr>
  </w:p>
  <w:p w14:paraId="1ADA3471" w14:textId="77777777" w:rsidR="00391E0E" w:rsidRPr="00B97AE4" w:rsidRDefault="00391E0E" w:rsidP="00391E0E">
    <w:pPr>
      <w:jc w:val="center"/>
      <w:rPr>
        <w:rFonts w:ascii="Arial" w:hAnsi="Arial" w:cs="Arial"/>
        <w:b/>
        <w:color w:val="808080"/>
        <w:sz w:val="16"/>
        <w:szCs w:val="16"/>
      </w:rPr>
    </w:pPr>
    <w:r w:rsidRPr="00B97AE4">
      <w:rPr>
        <w:rFonts w:ascii="Arial" w:hAnsi="Arial" w:cs="Arial"/>
        <w:b/>
        <w:color w:val="808080"/>
        <w:sz w:val="16"/>
        <w:szCs w:val="16"/>
      </w:rPr>
      <w:t>STEAMSHIP INSURANCE MANAGEMENT SERVICES LIMITED</w:t>
    </w:r>
  </w:p>
  <w:p w14:paraId="401A9823" w14:textId="77777777" w:rsidR="00391E0E" w:rsidRPr="00B97AE4" w:rsidRDefault="00391E0E" w:rsidP="00391E0E">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Authorised and regulated by the Financial Conduct Authority</w:t>
    </w:r>
  </w:p>
  <w:p w14:paraId="574B3C52" w14:textId="77777777" w:rsidR="00391E0E" w:rsidRPr="00B97AE4" w:rsidRDefault="00391E0E" w:rsidP="00391E0E">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 xml:space="preserve">AQUATICAL HOUSE  39 BELL </w:t>
    </w:r>
    <w:proofErr w:type="gramStart"/>
    <w:r w:rsidRPr="00B97AE4">
      <w:rPr>
        <w:rFonts w:ascii="Arial" w:eastAsiaTheme="minorHAnsi" w:hAnsi="Arial" w:cs="Arial"/>
        <w:color w:val="808080"/>
        <w:sz w:val="16"/>
        <w:szCs w:val="16"/>
        <w:lang w:eastAsia="en-US"/>
      </w:rPr>
      <w:t>LANE  LONDON</w:t>
    </w:r>
    <w:proofErr w:type="gramEnd"/>
    <w:r w:rsidRPr="00B97AE4">
      <w:rPr>
        <w:rFonts w:ascii="Arial" w:eastAsiaTheme="minorHAnsi" w:hAnsi="Arial" w:cs="Arial"/>
        <w:color w:val="808080"/>
        <w:sz w:val="16"/>
        <w:szCs w:val="16"/>
        <w:lang w:eastAsia="en-US"/>
      </w:rPr>
      <w:t xml:space="preserve">  E1 7LU</w:t>
    </w:r>
  </w:p>
  <w:p w14:paraId="7C560C2C" w14:textId="77777777" w:rsidR="00391E0E" w:rsidRPr="00B97AE4" w:rsidRDefault="00391E0E" w:rsidP="00391E0E">
    <w:pPr>
      <w:spacing w:line="276" w:lineRule="auto"/>
      <w:jc w:val="center"/>
      <w:rPr>
        <w:rFonts w:ascii="Arial" w:eastAsiaTheme="minorHAnsi" w:hAnsi="Arial" w:cs="Arial"/>
        <w:color w:val="808080"/>
        <w:sz w:val="16"/>
        <w:szCs w:val="16"/>
        <w:lang w:eastAsia="en-US"/>
      </w:rPr>
    </w:pPr>
    <w:r w:rsidRPr="00B97AE4">
      <w:rPr>
        <w:rFonts w:ascii="Arial" w:eastAsiaTheme="minorHAnsi" w:hAnsi="Arial" w:cs="Arial"/>
        <w:color w:val="808080"/>
        <w:sz w:val="16"/>
        <w:szCs w:val="16"/>
        <w:lang w:eastAsia="en-US"/>
      </w:rPr>
      <w:t>Tel: +44 20 7247 5490    Website: www.steamshipmutual.com</w:t>
    </w:r>
  </w:p>
  <w:p w14:paraId="0C1DF3E4" w14:textId="77777777" w:rsidR="00373B7B" w:rsidRPr="00901899" w:rsidRDefault="00391E0E" w:rsidP="00901899">
    <w:pPr>
      <w:jc w:val="center"/>
      <w:rPr>
        <w:rFonts w:ascii="Arial" w:hAnsi="Arial" w:cs="Arial"/>
        <w:b/>
        <w:color w:val="808080"/>
        <w:sz w:val="16"/>
        <w:szCs w:val="16"/>
      </w:rPr>
    </w:pPr>
    <w:r w:rsidRPr="00B97AE4">
      <w:rPr>
        <w:rFonts w:ascii="Arial" w:eastAsiaTheme="minorHAnsi" w:hAnsi="Arial" w:cs="Arial"/>
        <w:color w:val="808080"/>
        <w:sz w:val="16"/>
        <w:szCs w:val="16"/>
        <w:lang w:eastAsia="en-US"/>
      </w:rPr>
      <w:t>(Registered in England and Wales – Registration number 3855693. FCA registration number 314468)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4517" w14:textId="77777777" w:rsidR="003A21CA" w:rsidRDefault="003A21CA">
      <w:r>
        <w:separator/>
      </w:r>
    </w:p>
  </w:footnote>
  <w:footnote w:type="continuationSeparator" w:id="0">
    <w:p w14:paraId="34EFA1D2" w14:textId="77777777" w:rsidR="003A21CA" w:rsidRDefault="003A2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214F" w14:textId="77777777" w:rsidR="008A1363" w:rsidRDefault="008A13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695C" w14:textId="77777777" w:rsidR="008A1363" w:rsidRDefault="008A13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7176" w14:textId="5AD32F2F" w:rsidR="00EB680C" w:rsidRDefault="008A1363" w:rsidP="00E27A4C">
    <w:pPr>
      <w:pStyle w:val="Header"/>
      <w:jc w:val="center"/>
    </w:pPr>
    <w:r>
      <w:rPr>
        <w:noProof/>
      </w:rPr>
      <w:drawing>
        <wp:inline distT="0" distB="0" distL="0" distR="0" wp14:anchorId="72C612E2" wp14:editId="4C381474">
          <wp:extent cx="2955832" cy="107632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5255" b="23264"/>
                  <a:stretch/>
                </pic:blipFill>
                <pic:spPr bwMode="auto">
                  <a:xfrm>
                    <a:off x="0" y="0"/>
                    <a:ext cx="2966148" cy="108008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9EEDE" w14:textId="77777777" w:rsidR="00EB680C" w:rsidRPr="00B97AE4" w:rsidRDefault="00EB680C" w:rsidP="00164F3A">
    <w:pPr>
      <w:pStyle w:val="Header"/>
      <w:jc w:val="center"/>
      <w:rPr>
        <w:rFonts w:ascii="Arial" w:hAnsi="Arial" w:cs="Arial"/>
        <w:b/>
      </w:rPr>
    </w:pPr>
    <w:r w:rsidRPr="00B97AE4">
      <w:rPr>
        <w:rStyle w:val="PageNumber"/>
        <w:rFonts w:ascii="Arial" w:hAnsi="Arial" w:cs="Arial"/>
        <w:b w:val="0"/>
      </w:rPr>
      <w:fldChar w:fldCharType="begin"/>
    </w:r>
    <w:r w:rsidRPr="00B97AE4">
      <w:rPr>
        <w:rStyle w:val="PageNumber"/>
        <w:rFonts w:ascii="Arial" w:hAnsi="Arial" w:cs="Arial"/>
        <w:b w:val="0"/>
      </w:rPr>
      <w:instrText xml:space="preserve"> PAGE </w:instrText>
    </w:r>
    <w:r w:rsidRPr="00B97AE4">
      <w:rPr>
        <w:rStyle w:val="PageNumber"/>
        <w:rFonts w:ascii="Arial" w:hAnsi="Arial" w:cs="Arial"/>
        <w:b w:val="0"/>
      </w:rPr>
      <w:fldChar w:fldCharType="separate"/>
    </w:r>
    <w:r w:rsidR="009E5134">
      <w:rPr>
        <w:rStyle w:val="PageNumber"/>
        <w:rFonts w:ascii="Arial" w:hAnsi="Arial" w:cs="Arial"/>
        <w:b w:val="0"/>
        <w:noProof/>
      </w:rPr>
      <w:t>3</w:t>
    </w:r>
    <w:r w:rsidRPr="00B97AE4">
      <w:rPr>
        <w:rStyle w:val="PageNumber"/>
        <w:rFonts w:ascii="Arial" w:hAnsi="Arial" w:cs="Arial"/>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B4C6B"/>
    <w:multiLevelType w:val="singleLevel"/>
    <w:tmpl w:val="6D1072CC"/>
    <w:lvl w:ilvl="0">
      <w:start w:val="1"/>
      <w:numFmt w:val="decimal"/>
      <w:lvlText w:val="%1."/>
      <w:legacy w:legacy="1" w:legacySpace="0" w:legacyIndent="720"/>
      <w:lvlJc w:val="left"/>
      <w:rPr>
        <w:rFonts w:ascii="Arial" w:hAnsi="Arial" w:cs="Arial" w:hint="default"/>
      </w:rPr>
    </w:lvl>
  </w:abstractNum>
  <w:abstractNum w:abstractNumId="1" w15:restartNumberingAfterBreak="0">
    <w:nsid w:val="1F7C01BC"/>
    <w:multiLevelType w:val="hybridMultilevel"/>
    <w:tmpl w:val="8BE0ACBE"/>
    <w:lvl w:ilvl="0" w:tplc="3D58B9FA">
      <w:start w:val="2"/>
      <w:numFmt w:val="decimal"/>
      <w:lvlText w:val="%1"/>
      <w:lvlJc w:val="left"/>
      <w:pPr>
        <w:ind w:left="720" w:hanging="360"/>
      </w:pPr>
    </w:lvl>
    <w:lvl w:ilvl="1" w:tplc="27CAFCC4">
      <w:start w:val="1"/>
      <w:numFmt w:val="lowerLetter"/>
      <w:lvlText w:val="%2."/>
      <w:lvlJc w:val="left"/>
      <w:pPr>
        <w:ind w:left="1440" w:hanging="360"/>
      </w:pPr>
    </w:lvl>
    <w:lvl w:ilvl="2" w:tplc="B87C0864">
      <w:start w:val="1"/>
      <w:numFmt w:val="lowerRoman"/>
      <w:lvlText w:val="%3."/>
      <w:lvlJc w:val="right"/>
      <w:pPr>
        <w:ind w:left="2160" w:hanging="180"/>
      </w:pPr>
    </w:lvl>
    <w:lvl w:ilvl="3" w:tplc="2BBC2B9C">
      <w:start w:val="1"/>
      <w:numFmt w:val="decimal"/>
      <w:lvlText w:val="%4."/>
      <w:lvlJc w:val="left"/>
      <w:pPr>
        <w:ind w:left="2880" w:hanging="360"/>
      </w:pPr>
    </w:lvl>
    <w:lvl w:ilvl="4" w:tplc="6C22DDDC">
      <w:start w:val="1"/>
      <w:numFmt w:val="lowerLetter"/>
      <w:lvlText w:val="%5."/>
      <w:lvlJc w:val="left"/>
      <w:pPr>
        <w:ind w:left="3600" w:hanging="360"/>
      </w:pPr>
    </w:lvl>
    <w:lvl w:ilvl="5" w:tplc="CE2E37DE">
      <w:start w:val="1"/>
      <w:numFmt w:val="lowerRoman"/>
      <w:lvlText w:val="%6."/>
      <w:lvlJc w:val="right"/>
      <w:pPr>
        <w:ind w:left="4320" w:hanging="180"/>
      </w:pPr>
    </w:lvl>
    <w:lvl w:ilvl="6" w:tplc="973696A0">
      <w:start w:val="1"/>
      <w:numFmt w:val="decimal"/>
      <w:lvlText w:val="%7."/>
      <w:lvlJc w:val="left"/>
      <w:pPr>
        <w:ind w:left="5040" w:hanging="360"/>
      </w:pPr>
    </w:lvl>
    <w:lvl w:ilvl="7" w:tplc="EDB49F64">
      <w:start w:val="1"/>
      <w:numFmt w:val="lowerLetter"/>
      <w:lvlText w:val="%8."/>
      <w:lvlJc w:val="left"/>
      <w:pPr>
        <w:ind w:left="5760" w:hanging="360"/>
      </w:pPr>
    </w:lvl>
    <w:lvl w:ilvl="8" w:tplc="346A4584">
      <w:start w:val="1"/>
      <w:numFmt w:val="lowerRoman"/>
      <w:lvlText w:val="%9."/>
      <w:lvlJc w:val="right"/>
      <w:pPr>
        <w:ind w:left="6480" w:hanging="180"/>
      </w:pPr>
    </w:lvl>
  </w:abstractNum>
  <w:abstractNum w:abstractNumId="2" w15:restartNumberingAfterBreak="0">
    <w:nsid w:val="31B707B4"/>
    <w:multiLevelType w:val="hybridMultilevel"/>
    <w:tmpl w:val="45C62FF4"/>
    <w:lvl w:ilvl="0" w:tplc="0C021014">
      <w:start w:val="1"/>
      <w:numFmt w:val="lowerLetter"/>
      <w:lvlText w:val="(%1)"/>
      <w:lvlJc w:val="left"/>
      <w:pPr>
        <w:ind w:left="720" w:hanging="360"/>
      </w:pPr>
      <w:rPr>
        <w:rFonts w:hint="default"/>
      </w:rPr>
    </w:lvl>
    <w:lvl w:ilvl="1" w:tplc="171AC648" w:tentative="1">
      <w:start w:val="1"/>
      <w:numFmt w:val="lowerLetter"/>
      <w:lvlText w:val="%2."/>
      <w:lvlJc w:val="left"/>
      <w:pPr>
        <w:ind w:left="1440" w:hanging="360"/>
      </w:pPr>
    </w:lvl>
    <w:lvl w:ilvl="2" w:tplc="35F8DA12" w:tentative="1">
      <w:start w:val="1"/>
      <w:numFmt w:val="lowerRoman"/>
      <w:lvlText w:val="%3."/>
      <w:lvlJc w:val="right"/>
      <w:pPr>
        <w:ind w:left="2160" w:hanging="180"/>
      </w:pPr>
    </w:lvl>
    <w:lvl w:ilvl="3" w:tplc="7E2A9DE6" w:tentative="1">
      <w:start w:val="1"/>
      <w:numFmt w:val="decimal"/>
      <w:lvlText w:val="%4."/>
      <w:lvlJc w:val="left"/>
      <w:pPr>
        <w:ind w:left="2880" w:hanging="360"/>
      </w:pPr>
    </w:lvl>
    <w:lvl w:ilvl="4" w:tplc="F6E2FDA8" w:tentative="1">
      <w:start w:val="1"/>
      <w:numFmt w:val="lowerLetter"/>
      <w:lvlText w:val="%5."/>
      <w:lvlJc w:val="left"/>
      <w:pPr>
        <w:ind w:left="3600" w:hanging="360"/>
      </w:pPr>
    </w:lvl>
    <w:lvl w:ilvl="5" w:tplc="A7ACE3FE" w:tentative="1">
      <w:start w:val="1"/>
      <w:numFmt w:val="lowerRoman"/>
      <w:lvlText w:val="%6."/>
      <w:lvlJc w:val="right"/>
      <w:pPr>
        <w:ind w:left="4320" w:hanging="180"/>
      </w:pPr>
    </w:lvl>
    <w:lvl w:ilvl="6" w:tplc="31C256B4" w:tentative="1">
      <w:start w:val="1"/>
      <w:numFmt w:val="decimal"/>
      <w:lvlText w:val="%7."/>
      <w:lvlJc w:val="left"/>
      <w:pPr>
        <w:ind w:left="5040" w:hanging="360"/>
      </w:pPr>
    </w:lvl>
    <w:lvl w:ilvl="7" w:tplc="B04600A2" w:tentative="1">
      <w:start w:val="1"/>
      <w:numFmt w:val="lowerLetter"/>
      <w:lvlText w:val="%8."/>
      <w:lvlJc w:val="left"/>
      <w:pPr>
        <w:ind w:left="5760" w:hanging="360"/>
      </w:pPr>
    </w:lvl>
    <w:lvl w:ilvl="8" w:tplc="96B06840" w:tentative="1">
      <w:start w:val="1"/>
      <w:numFmt w:val="lowerRoman"/>
      <w:lvlText w:val="%9."/>
      <w:lvlJc w:val="right"/>
      <w:pPr>
        <w:ind w:left="6480" w:hanging="180"/>
      </w:pPr>
    </w:lvl>
  </w:abstractNum>
  <w:abstractNum w:abstractNumId="3" w15:restartNumberingAfterBreak="0">
    <w:nsid w:val="38402F9C"/>
    <w:multiLevelType w:val="hybridMultilevel"/>
    <w:tmpl w:val="756C0ECE"/>
    <w:lvl w:ilvl="0" w:tplc="345AD2CC">
      <w:start w:val="9"/>
      <w:numFmt w:val="decimal"/>
      <w:lvlText w:val="%1."/>
      <w:lvlJc w:val="left"/>
      <w:pPr>
        <w:tabs>
          <w:tab w:val="num" w:pos="0"/>
        </w:tabs>
        <w:ind w:left="0" w:firstLine="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87"/>
    <w:rsid w:val="00041544"/>
    <w:rsid w:val="000674C1"/>
    <w:rsid w:val="000B153D"/>
    <w:rsid w:val="000F7EE3"/>
    <w:rsid w:val="001555FB"/>
    <w:rsid w:val="0016213C"/>
    <w:rsid w:val="00164F3A"/>
    <w:rsid w:val="0019433A"/>
    <w:rsid w:val="001C672F"/>
    <w:rsid w:val="001E7B6E"/>
    <w:rsid w:val="001F125F"/>
    <w:rsid w:val="00250832"/>
    <w:rsid w:val="002A6975"/>
    <w:rsid w:val="002B2244"/>
    <w:rsid w:val="002E03B3"/>
    <w:rsid w:val="002E3E43"/>
    <w:rsid w:val="00312C06"/>
    <w:rsid w:val="00373B7B"/>
    <w:rsid w:val="00391E0E"/>
    <w:rsid w:val="00393AF2"/>
    <w:rsid w:val="00393EBD"/>
    <w:rsid w:val="003961FC"/>
    <w:rsid w:val="003A21CA"/>
    <w:rsid w:val="003B2455"/>
    <w:rsid w:val="003F4F28"/>
    <w:rsid w:val="004534DB"/>
    <w:rsid w:val="0048235D"/>
    <w:rsid w:val="00492482"/>
    <w:rsid w:val="004A2399"/>
    <w:rsid w:val="004A544F"/>
    <w:rsid w:val="004B0C09"/>
    <w:rsid w:val="005045E8"/>
    <w:rsid w:val="005543A4"/>
    <w:rsid w:val="00581617"/>
    <w:rsid w:val="00590CB8"/>
    <w:rsid w:val="005B4FC7"/>
    <w:rsid w:val="00646BBB"/>
    <w:rsid w:val="00677BAE"/>
    <w:rsid w:val="006E17AD"/>
    <w:rsid w:val="007A160D"/>
    <w:rsid w:val="007A38CC"/>
    <w:rsid w:val="00816E5E"/>
    <w:rsid w:val="00830C59"/>
    <w:rsid w:val="008327A2"/>
    <w:rsid w:val="00837B02"/>
    <w:rsid w:val="00844C43"/>
    <w:rsid w:val="00850898"/>
    <w:rsid w:val="008627F0"/>
    <w:rsid w:val="0086733F"/>
    <w:rsid w:val="008913C3"/>
    <w:rsid w:val="008A1363"/>
    <w:rsid w:val="008E30F1"/>
    <w:rsid w:val="008E6854"/>
    <w:rsid w:val="00901899"/>
    <w:rsid w:val="00906DB9"/>
    <w:rsid w:val="00911DE6"/>
    <w:rsid w:val="009465C1"/>
    <w:rsid w:val="009612BE"/>
    <w:rsid w:val="00973840"/>
    <w:rsid w:val="009E5134"/>
    <w:rsid w:val="00A26F83"/>
    <w:rsid w:val="00A52857"/>
    <w:rsid w:val="00A70ED7"/>
    <w:rsid w:val="00AC303F"/>
    <w:rsid w:val="00B3252A"/>
    <w:rsid w:val="00B976D8"/>
    <w:rsid w:val="00B97AE4"/>
    <w:rsid w:val="00BA5887"/>
    <w:rsid w:val="00C52F3E"/>
    <w:rsid w:val="00C7425B"/>
    <w:rsid w:val="00CD026C"/>
    <w:rsid w:val="00D2586E"/>
    <w:rsid w:val="00DA4BC9"/>
    <w:rsid w:val="00DD46CB"/>
    <w:rsid w:val="00DE3797"/>
    <w:rsid w:val="00E157C8"/>
    <w:rsid w:val="00E234BD"/>
    <w:rsid w:val="00E27A4C"/>
    <w:rsid w:val="00E33B34"/>
    <w:rsid w:val="00E50DD8"/>
    <w:rsid w:val="00EA32F4"/>
    <w:rsid w:val="00EB680C"/>
    <w:rsid w:val="00ED15DD"/>
    <w:rsid w:val="00F31D2B"/>
    <w:rsid w:val="00F35B9B"/>
    <w:rsid w:val="00F43207"/>
    <w:rsid w:val="00F82199"/>
    <w:rsid w:val="00FA37D8"/>
    <w:rsid w:val="00FA76AD"/>
    <w:rsid w:val="00FB247D"/>
    <w:rsid w:val="00FD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27229"/>
  <w15:docId w15:val="{BEDECE39-21D3-4C09-A32F-DBD2BFE9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832"/>
    <w:pPr>
      <w:jc w:val="both"/>
    </w:pPr>
    <w:rPr>
      <w:rFonts w:ascii="Frutiger 45 Light" w:hAnsi="Frutiger 45 Light"/>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semiHidden/>
    <w:pPr>
      <w:tabs>
        <w:tab w:val="left" w:pos="187"/>
      </w:tabs>
      <w:spacing w:line="220" w:lineRule="exact"/>
      <w:ind w:left="187" w:hanging="187"/>
    </w:pPr>
    <w:rPr>
      <w:sz w:val="18"/>
    </w:rPr>
  </w:style>
  <w:style w:type="paragraph" w:customStyle="1" w:styleId="BlockQuotation">
    <w:name w:val="Block Quotation"/>
    <w:basedOn w:val="BodyText"/>
    <w:semiHidden/>
    <w:pPr>
      <w:keepLines/>
      <w:ind w:left="720" w:right="720"/>
    </w:pPr>
    <w:rPr>
      <w:i/>
    </w:rPr>
  </w:style>
  <w:style w:type="paragraph" w:customStyle="1" w:styleId="BodyTextKeep">
    <w:name w:val="Body Text Keep"/>
    <w:basedOn w:val="BodyText"/>
    <w:semiHidden/>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semiHidde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emiHidden/>
  </w:style>
  <w:style w:type="paragraph" w:customStyle="1" w:styleId="AttentionLine">
    <w:name w:val="Attention Line"/>
    <w:basedOn w:val="BodyText"/>
    <w:next w:val="Salutation"/>
    <w:semiHidden/>
    <w:pPr>
      <w:spacing w:before="160" w:after="0"/>
    </w:pPr>
    <w:rPr>
      <w:b/>
      <w:i/>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semiHidden/>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semiHidden/>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basedOn w:val="DefaultParagraphFont"/>
    <w:rsid w:val="00911DE6"/>
    <w:rPr>
      <w:color w:val="0000FF"/>
      <w:u w:val="single"/>
    </w:rPr>
  </w:style>
  <w:style w:type="character" w:styleId="LineNumber">
    <w:name w:val="line number"/>
    <w:semiHidden/>
    <w:rPr>
      <w:rFonts w:ascii="Arial" w:hAnsi="Arial"/>
      <w:sz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semiHidden/>
    <w:rPr>
      <w:b/>
    </w:rPr>
  </w:style>
  <w:style w:type="paragraph" w:customStyle="1" w:styleId="ReturnAddress">
    <w:name w:val="Return Address"/>
    <w:basedOn w:val="Address"/>
    <w:next w:val="Date"/>
    <w:semiHidden/>
  </w:style>
  <w:style w:type="character" w:customStyle="1" w:styleId="Superscript">
    <w:name w:val="Superscript"/>
    <w:semiHidden/>
    <w:rPr>
      <w:vertAlign w:val="superscript"/>
    </w:rPr>
  </w:style>
  <w:style w:type="paragraph" w:customStyle="1" w:styleId="CC">
    <w:name w:val="CC"/>
    <w:basedOn w:val="BodyText"/>
    <w:semiHidden/>
    <w:pPr>
      <w:keepLines/>
      <w:ind w:left="360" w:hanging="360"/>
    </w:pPr>
  </w:style>
  <w:style w:type="paragraph" w:customStyle="1" w:styleId="CompanyName">
    <w:name w:val="Company Name"/>
    <w:basedOn w:val="BodyText"/>
    <w:next w:val="ReturnAddress"/>
    <w:semiHidden/>
    <w:pPr>
      <w:spacing w:before="80" w:after="0"/>
    </w:pPr>
    <w:rPr>
      <w:b/>
    </w:rPr>
  </w:style>
  <w:style w:type="paragraph" w:customStyle="1" w:styleId="SignatureCompanyName">
    <w:name w:val="Signature Company Name"/>
    <w:basedOn w:val="Signature"/>
    <w:next w:val="SignatureName"/>
    <w:semiHidden/>
    <w:pPr>
      <w:keepLines/>
      <w:spacing w:after="160"/>
    </w:pPr>
    <w:rPr>
      <w:b/>
    </w:rPr>
  </w:style>
  <w:style w:type="paragraph" w:customStyle="1" w:styleId="SignatureName">
    <w:name w:val="Signature Name"/>
    <w:basedOn w:val="Signature"/>
    <w:next w:val="SignatureJobTitle"/>
    <w:semiHidden/>
    <w:pPr>
      <w:spacing w:before="720"/>
    </w:pPr>
  </w:style>
  <w:style w:type="paragraph" w:customStyle="1" w:styleId="SignatureJobTitle">
    <w:name w:val="Signature Job Title"/>
    <w:basedOn w:val="Signature"/>
    <w:next w:val="ReferenceInitials"/>
    <w:semiHidden/>
    <w:pPr>
      <w:spacing w:after="160"/>
    </w:pPr>
  </w:style>
  <w:style w:type="paragraph" w:customStyle="1" w:styleId="ReferenceInitials">
    <w:name w:val="Reference Initials"/>
    <w:basedOn w:val="BodyText"/>
    <w:next w:val="Enclosure"/>
    <w:semiHidden/>
    <w:pPr>
      <w:keepNext/>
      <w:keepLines/>
      <w:tabs>
        <w:tab w:val="left" w:pos="360"/>
      </w:tabs>
      <w:ind w:left="360" w:hanging="360"/>
    </w:pPr>
  </w:style>
  <w:style w:type="paragraph" w:customStyle="1" w:styleId="Enclosure">
    <w:name w:val="Enclosure"/>
    <w:basedOn w:val="BodyText"/>
    <w:next w:val="CC"/>
    <w:semiHidden/>
    <w:pPr>
      <w:keepLines/>
    </w:pPr>
  </w:style>
  <w:style w:type="paragraph" w:customStyle="1" w:styleId="FooterFirst">
    <w:name w:val="Footer First"/>
    <w:basedOn w:val="Footer"/>
    <w:semiHidden/>
    <w:pPr>
      <w:tabs>
        <w:tab w:val="clear" w:pos="8640"/>
      </w:tabs>
      <w:jc w:val="center"/>
    </w:pPr>
  </w:style>
  <w:style w:type="paragraph" w:customStyle="1" w:styleId="FooterEven">
    <w:name w:val="Footer Even"/>
    <w:basedOn w:val="Footer"/>
    <w:semiHidden/>
  </w:style>
  <w:style w:type="paragraph" w:customStyle="1" w:styleId="FooterOdd">
    <w:name w:val="Footer Odd"/>
    <w:basedOn w:val="Footer"/>
    <w:semiHidden/>
    <w:pPr>
      <w:tabs>
        <w:tab w:val="right" w:pos="0"/>
      </w:tabs>
      <w:jc w:val="right"/>
    </w:pPr>
  </w:style>
  <w:style w:type="paragraph" w:customStyle="1" w:styleId="HeaderFirst">
    <w:name w:val="Header First"/>
    <w:basedOn w:val="Header"/>
    <w:semiHidden/>
    <w:pPr>
      <w:tabs>
        <w:tab w:val="clear" w:pos="8640"/>
      </w:tabs>
      <w:jc w:val="center"/>
    </w:pPr>
  </w:style>
  <w:style w:type="paragraph" w:styleId="Header">
    <w:name w:val="header"/>
    <w:basedOn w:val="HeaderBase"/>
    <w:semiHidden/>
  </w:style>
  <w:style w:type="paragraph" w:customStyle="1" w:styleId="HeaderEven">
    <w:name w:val="Header Even"/>
    <w:basedOn w:val="Header"/>
    <w:semiHidden/>
  </w:style>
  <w:style w:type="paragraph" w:customStyle="1" w:styleId="HeaderOdd">
    <w:name w:val="Header Odd"/>
    <w:basedOn w:val="Header"/>
    <w:semiHidden/>
    <w:pPr>
      <w:tabs>
        <w:tab w:val="right" w:pos="0"/>
      </w:tabs>
      <w:jc w:val="right"/>
    </w:pPr>
  </w:style>
  <w:style w:type="paragraph" w:customStyle="1" w:styleId="BlockQuotationFirst">
    <w:name w:val="Block Quotation First"/>
    <w:basedOn w:val="BlockQuotation"/>
    <w:next w:val="BlockQuotation"/>
    <w:semiHidden/>
    <w:pPr>
      <w:spacing w:before="120"/>
    </w:pPr>
  </w:style>
  <w:style w:type="paragraph" w:customStyle="1" w:styleId="BlockQuotationLast">
    <w:name w:val="Block Quotation Last"/>
    <w:basedOn w:val="BlockQuotation"/>
    <w:next w:val="BodyText"/>
    <w:semiHidden/>
    <w:pPr>
      <w:spacing w:after="240"/>
    </w:pPr>
  </w:style>
  <w:style w:type="paragraph" w:customStyle="1" w:styleId="ListBulletFirst">
    <w:name w:val="List Bullet First"/>
    <w:basedOn w:val="ListBullet"/>
    <w:next w:val="ListBullet"/>
    <w:semiHidden/>
    <w:pPr>
      <w:spacing w:before="80"/>
    </w:pPr>
  </w:style>
  <w:style w:type="paragraph" w:customStyle="1" w:styleId="ListBulletLast">
    <w:name w:val="List Bullet Last"/>
    <w:basedOn w:val="ListBullet"/>
    <w:next w:val="BodyText"/>
    <w:semiHidden/>
    <w:pPr>
      <w:spacing w:after="240"/>
    </w:pPr>
  </w:style>
  <w:style w:type="paragraph" w:customStyle="1" w:styleId="ListNumberFirst">
    <w:name w:val="List Number First"/>
    <w:basedOn w:val="ListNumber"/>
    <w:next w:val="ListNumber"/>
    <w:semiHidden/>
    <w:pPr>
      <w:spacing w:before="80"/>
    </w:pPr>
  </w:style>
  <w:style w:type="paragraph" w:customStyle="1" w:styleId="ListNumberLast">
    <w:name w:val="List Number Last"/>
    <w:basedOn w:val="ListNumber"/>
    <w:next w:val="BodyText"/>
    <w:semiHidden/>
    <w:pPr>
      <w:spacing w:after="240"/>
    </w:pPr>
  </w:style>
  <w:style w:type="paragraph" w:customStyle="1" w:styleId="ListFirst">
    <w:name w:val="List First"/>
    <w:basedOn w:val="List"/>
    <w:next w:val="List"/>
    <w:semiHidden/>
    <w:pPr>
      <w:spacing w:before="80"/>
    </w:pPr>
  </w:style>
  <w:style w:type="paragraph" w:styleId="ListBullet5">
    <w:name w:val="List Bullet 5"/>
    <w:basedOn w:val="ListBullet"/>
    <w:semiHidden/>
    <w:pPr>
      <w:ind w:left="2160"/>
    </w:pPr>
  </w:style>
  <w:style w:type="character" w:customStyle="1" w:styleId="Lead-inEmphasis">
    <w:name w:val="Lead-in Emphasis"/>
    <w:semiHidden/>
    <w:rPr>
      <w:b/>
      <w:i/>
    </w:rPr>
  </w:style>
  <w:style w:type="paragraph" w:customStyle="1" w:styleId="ListLast">
    <w:name w:val="List Last"/>
    <w:basedOn w:val="List"/>
    <w:next w:val="BodyText"/>
    <w:semiHidden/>
    <w:pPr>
      <w:spacing w:after="240"/>
    </w:pPr>
  </w:style>
  <w:style w:type="paragraph" w:styleId="BodyTextIndent">
    <w:name w:val="Body Text Indent"/>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semiHidden/>
    <w:pPr>
      <w:keepNext/>
      <w:keepLines/>
      <w:spacing w:before="240" w:after="120"/>
    </w:pPr>
    <w:rPr>
      <w:rFonts w:ascii="Arial" w:hAnsi="Arial"/>
      <w:b/>
      <w:kern w:val="28"/>
      <w:sz w:val="36"/>
    </w:rPr>
  </w:style>
  <w:style w:type="paragraph" w:styleId="BodyText">
    <w:name w:val="Body Text"/>
    <w:basedOn w:val="Normal"/>
    <w:semiHidden/>
    <w:pPr>
      <w:spacing w:after="160"/>
    </w:pPr>
  </w:style>
  <w:style w:type="character" w:styleId="Emphasis">
    <w:name w:val="Emphasis"/>
    <w:qFormat/>
    <w:rPr>
      <w:i/>
    </w:rPr>
  </w:style>
  <w:style w:type="paragraph" w:customStyle="1" w:styleId="Address">
    <w:name w:val="Address"/>
    <w:basedOn w:val="BodyText"/>
    <w:semiHidden/>
    <w:rsid w:val="00DE3797"/>
    <w:pPr>
      <w:keepLines/>
      <w:spacing w:after="0"/>
      <w:ind w:right="4320"/>
    </w:pPr>
  </w:style>
  <w:style w:type="character" w:styleId="CommentReference">
    <w:name w:val="annotation reference"/>
    <w:semiHidden/>
    <w:rPr>
      <w:sz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table" w:styleId="TableGrid">
    <w:name w:val="Table Grid"/>
    <w:basedOn w:val="TableNormal"/>
    <w:rsid w:val="00837B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43A4"/>
    <w:rPr>
      <w:rFonts w:ascii="Tahoma" w:hAnsi="Tahoma" w:cs="Tahoma"/>
      <w:sz w:val="16"/>
      <w:szCs w:val="16"/>
    </w:rPr>
  </w:style>
  <w:style w:type="paragraph" w:styleId="ListParagraph">
    <w:name w:val="List Paragraph"/>
    <w:basedOn w:val="Normal"/>
    <w:uiPriority w:val="28"/>
    <w:qFormat/>
    <w:rsid w:val="009E5134"/>
    <w:pPr>
      <w:ind w:left="720"/>
      <w:contextualSpacing/>
      <w:jc w:val="left"/>
    </w:pPr>
    <w:rPr>
      <w:rFonts w:asciiTheme="minorHAnsi" w:hAnsiTheme="minorHAnsi"/>
      <w:szCs w:val="24"/>
      <w:lang w:eastAsia="nb-NO"/>
    </w:rPr>
  </w:style>
  <w:style w:type="table" w:customStyle="1" w:styleId="TableGrid1">
    <w:name w:val="Table Grid1"/>
    <w:basedOn w:val="TableNormal"/>
    <w:next w:val="TableGrid"/>
    <w:uiPriority w:val="59"/>
    <w:rsid w:val="009E5134"/>
    <w:rPr>
      <w:rFonts w:ascii="Calibri" w:eastAsia="DengXian" w:hAnsi="Calibri"/>
      <w:sz w:val="22"/>
      <w:szCs w:val="22"/>
      <w:lang w:eastAsia="zh-CN"/>
    </w:rPr>
    <w:tblP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clayp\Desktop\SIMS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SIMSL LETTERHEAD</Template>
  <TotalTime>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1 - Yours sincerely</vt:lpstr>
    </vt:vector>
  </TitlesOfParts>
  <Company>The Steamship Mutual</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1 - Yours sincerely</dc:title>
  <dc:subject>Steamship Letter format</dc:subject>
  <dc:creator>Barclay, Piers</dc:creator>
  <cp:lastModifiedBy>Barclay, Piers</cp:lastModifiedBy>
  <cp:revision>3</cp:revision>
  <cp:lastPrinted>2021-12-02T09:43:00Z</cp:lastPrinted>
  <dcterms:created xsi:type="dcterms:W3CDTF">2021-12-02T09:43:00Z</dcterms:created>
  <dcterms:modified xsi:type="dcterms:W3CDTF">2021-12-02T09:45:00Z</dcterms:modified>
</cp:coreProperties>
</file>